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597" w:rsidRDefault="00E00597" w:rsidP="00E0059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Position Title:  </w:t>
      </w:r>
      <w:r>
        <w:rPr>
          <w:rFonts w:ascii="Arial" w:hAnsi="Arial" w:cs="Arial"/>
          <w:color w:val="000000"/>
          <w:bdr w:val="none" w:sz="0" w:space="0" w:color="auto" w:frame="1"/>
        </w:rPr>
        <w:t>ECP (External Counter Pulsation)</w:t>
      </w:r>
      <w:bookmarkStart w:id="0" w:name="_GoBack"/>
      <w:bookmarkEnd w:id="0"/>
    </w:p>
    <w:p w:rsidR="00E00597" w:rsidRDefault="00E00597" w:rsidP="00E0059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Status: </w:t>
      </w:r>
      <w:r>
        <w:rPr>
          <w:rFonts w:ascii="Arial" w:hAnsi="Arial" w:cs="Arial"/>
          <w:color w:val="000000"/>
          <w:bdr w:val="none" w:sz="0" w:space="0" w:color="auto" w:frame="1"/>
        </w:rPr>
        <w:t>Part Time</w:t>
      </w:r>
    </w:p>
    <w:p w:rsidR="00E00597" w:rsidRDefault="00E00597" w:rsidP="00E0059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Travel: </w:t>
      </w:r>
      <w:r>
        <w:rPr>
          <w:rFonts w:ascii="Arial" w:hAnsi="Arial" w:cs="Arial"/>
          <w:color w:val="000000"/>
          <w:bdr w:val="none" w:sz="0" w:space="0" w:color="auto" w:frame="1"/>
        </w:rPr>
        <w:t>Yes</w:t>
      </w:r>
    </w:p>
    <w:p w:rsidR="00E00597" w:rsidRDefault="00E00597" w:rsidP="00E0059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:rsidR="00E00597" w:rsidRDefault="00E00597" w:rsidP="00E0059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u w:val="single"/>
          <w:bdr w:val="none" w:sz="0" w:space="0" w:color="auto" w:frame="1"/>
        </w:rPr>
        <w:t>Summary:</w:t>
      </w:r>
    </w:p>
    <w:p w:rsidR="00E00597" w:rsidRDefault="00E00597" w:rsidP="00E0059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E00597" w:rsidRDefault="00E00597" w:rsidP="00E0059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bdr w:val="none" w:sz="0" w:space="0" w:color="auto" w:frame="1"/>
        </w:rPr>
        <w:t>Under general supervision, ECP must perform administering treatments, answering phones, and assist with desktop (front desk, check in/out, documents, etc.). </w:t>
      </w:r>
    </w:p>
    <w:p w:rsidR="00E00597" w:rsidRDefault="00E00597" w:rsidP="00E0059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bdr w:val="none" w:sz="0" w:space="0" w:color="auto" w:frame="1"/>
        </w:rPr>
        <w:t>ECP is a non-invasive procedure to help stimulate the growth of new blood vessels in the heart and sometimes improves the flow of existing blood vessels.</w:t>
      </w:r>
    </w:p>
    <w:p w:rsidR="00E00597" w:rsidRDefault="00E00597" w:rsidP="00E0059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:rsidR="00E00597" w:rsidRDefault="00E00597" w:rsidP="00E0059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u w:val="single"/>
          <w:bdr w:val="none" w:sz="0" w:space="0" w:color="auto" w:frame="1"/>
        </w:rPr>
        <w:t>QUALIFICATIONS/REQUIREMENTS/COMPETENCIES:</w:t>
      </w:r>
      <w:r>
        <w:rPr>
          <w:rFonts w:ascii="Arial" w:hAnsi="Arial" w:cs="Arial"/>
          <w:b/>
          <w:bCs/>
          <w:color w:val="000000"/>
          <w:u w:val="single"/>
          <w:bdr w:val="none" w:sz="0" w:space="0" w:color="auto" w:frame="1"/>
        </w:rPr>
        <w:br/>
      </w:r>
      <w:r>
        <w:rPr>
          <w:rFonts w:ascii="Arial" w:hAnsi="Arial" w:cs="Arial"/>
          <w:b/>
          <w:bCs/>
          <w:color w:val="000000"/>
          <w:u w:val="single"/>
          <w:bdr w:val="none" w:sz="0" w:space="0" w:color="auto" w:frame="1"/>
        </w:rPr>
        <w:br/>
      </w:r>
    </w:p>
    <w:p w:rsidR="00E00597" w:rsidRDefault="00E00597" w:rsidP="00E00597">
      <w:pPr>
        <w:pStyle w:val="xmsolistparagraph"/>
        <w:shd w:val="clear" w:color="auto" w:fill="FFFFFF"/>
        <w:spacing w:before="0" w:beforeAutospacing="0" w:after="0" w:afterAutospacing="0" w:line="233" w:lineRule="atLeast"/>
        <w:ind w:left="792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bdr w:val="none" w:sz="0" w:space="0" w:color="auto" w:frame="1"/>
        </w:rPr>
        <w:t>A.</w:t>
      </w:r>
      <w:r>
        <w:rPr>
          <w:color w:val="000000"/>
          <w:sz w:val="14"/>
          <w:szCs w:val="14"/>
          <w:bdr w:val="none" w:sz="0" w:space="0" w:color="auto" w:frame="1"/>
        </w:rPr>
        <w:t>    </w:t>
      </w:r>
      <w:r>
        <w:rPr>
          <w:rFonts w:ascii="Arial" w:hAnsi="Arial" w:cs="Arial"/>
          <w:color w:val="000000"/>
          <w:bdr w:val="none" w:sz="0" w:space="0" w:color="auto" w:frame="1"/>
        </w:rPr>
        <w:t>High school or GED preferred.</w:t>
      </w:r>
    </w:p>
    <w:p w:rsidR="00E00597" w:rsidRDefault="00E00597" w:rsidP="00E00597">
      <w:pPr>
        <w:pStyle w:val="xmsolistparagraph"/>
        <w:shd w:val="clear" w:color="auto" w:fill="FFFFFF"/>
        <w:spacing w:before="0" w:beforeAutospacing="0" w:after="0" w:afterAutospacing="0" w:line="233" w:lineRule="atLeast"/>
        <w:ind w:left="792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bdr w:val="none" w:sz="0" w:space="0" w:color="auto" w:frame="1"/>
        </w:rPr>
        <w:t>B.</w:t>
      </w:r>
      <w:r>
        <w:rPr>
          <w:color w:val="000000"/>
          <w:sz w:val="14"/>
          <w:szCs w:val="14"/>
          <w:bdr w:val="none" w:sz="0" w:space="0" w:color="auto" w:frame="1"/>
        </w:rPr>
        <w:t>    </w:t>
      </w:r>
      <w:r>
        <w:rPr>
          <w:rFonts w:ascii="Arial" w:hAnsi="Arial" w:cs="Arial"/>
          <w:color w:val="000000"/>
          <w:bdr w:val="none" w:sz="0" w:space="0" w:color="auto" w:frame="1"/>
        </w:rPr>
        <w:t>Computer knowledge required, electronic medical records (EMR) highly preferred.</w:t>
      </w:r>
    </w:p>
    <w:p w:rsidR="00E00597" w:rsidRDefault="00E00597" w:rsidP="00E00597">
      <w:pPr>
        <w:pStyle w:val="xmsolistparagraph"/>
        <w:shd w:val="clear" w:color="auto" w:fill="FFFFFF"/>
        <w:spacing w:before="0" w:beforeAutospacing="0" w:after="0" w:afterAutospacing="0" w:line="233" w:lineRule="atLeast"/>
        <w:ind w:left="792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bdr w:val="none" w:sz="0" w:space="0" w:color="auto" w:frame="1"/>
        </w:rPr>
        <w:t>C.</w:t>
      </w:r>
      <w:r>
        <w:rPr>
          <w:color w:val="000000"/>
          <w:sz w:val="14"/>
          <w:szCs w:val="14"/>
          <w:bdr w:val="none" w:sz="0" w:space="0" w:color="auto" w:frame="1"/>
        </w:rPr>
        <w:t>    </w:t>
      </w:r>
      <w:r>
        <w:rPr>
          <w:rFonts w:ascii="Arial" w:hAnsi="Arial" w:cs="Arial"/>
          <w:color w:val="000000"/>
          <w:bdr w:val="none" w:sz="0" w:space="0" w:color="auto" w:frame="1"/>
        </w:rPr>
        <w:t>Medical assistant knowledge preferred. Medical termination a plus. </w:t>
      </w:r>
    </w:p>
    <w:p w:rsidR="00E00597" w:rsidRDefault="00E00597" w:rsidP="00E00597">
      <w:pPr>
        <w:pStyle w:val="xmsolistparagraph"/>
        <w:shd w:val="clear" w:color="auto" w:fill="FFFFFF"/>
        <w:spacing w:before="0" w:beforeAutospacing="0" w:after="0" w:afterAutospacing="0" w:line="233" w:lineRule="atLeast"/>
        <w:ind w:left="792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bdr w:val="none" w:sz="0" w:space="0" w:color="auto" w:frame="1"/>
        </w:rPr>
        <w:t>D.</w:t>
      </w:r>
      <w:r>
        <w:rPr>
          <w:color w:val="000000"/>
          <w:sz w:val="14"/>
          <w:szCs w:val="14"/>
          <w:bdr w:val="none" w:sz="0" w:space="0" w:color="auto" w:frame="1"/>
        </w:rPr>
        <w:t>    </w:t>
      </w:r>
      <w:r>
        <w:rPr>
          <w:rFonts w:ascii="Arial" w:hAnsi="Arial" w:cs="Arial"/>
          <w:color w:val="000000"/>
          <w:bdr w:val="none" w:sz="0" w:space="0" w:color="auto" w:frame="1"/>
        </w:rPr>
        <w:t>Must have excellent customer service skills.</w:t>
      </w:r>
    </w:p>
    <w:p w:rsidR="00E00597" w:rsidRDefault="00E00597" w:rsidP="00E00597">
      <w:pPr>
        <w:pStyle w:val="xmsolistparagraph"/>
        <w:shd w:val="clear" w:color="auto" w:fill="FFFFFF"/>
        <w:spacing w:before="0" w:beforeAutospacing="0" w:after="0" w:afterAutospacing="0" w:line="233" w:lineRule="atLeast"/>
        <w:ind w:left="792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bdr w:val="none" w:sz="0" w:space="0" w:color="auto" w:frame="1"/>
        </w:rPr>
        <w:t>E.</w:t>
      </w:r>
      <w:r>
        <w:rPr>
          <w:color w:val="000000"/>
          <w:sz w:val="14"/>
          <w:szCs w:val="14"/>
          <w:bdr w:val="none" w:sz="0" w:space="0" w:color="auto" w:frame="1"/>
        </w:rPr>
        <w:t>    </w:t>
      </w:r>
      <w:r>
        <w:rPr>
          <w:rFonts w:ascii="Arial" w:hAnsi="Arial" w:cs="Arial"/>
          <w:color w:val="000000"/>
          <w:bdr w:val="none" w:sz="0" w:space="0" w:color="auto" w:frame="1"/>
        </w:rPr>
        <w:t>Must be able to travel within main locations at SLHV.</w:t>
      </w:r>
    </w:p>
    <w:p w:rsidR="00E00597" w:rsidRDefault="00E00597" w:rsidP="00E00597">
      <w:pPr>
        <w:pStyle w:val="xmsolistparagraph"/>
        <w:shd w:val="clear" w:color="auto" w:fill="FFFFFF"/>
        <w:spacing w:before="0" w:beforeAutospacing="0" w:after="0" w:afterAutospacing="0" w:line="233" w:lineRule="atLeast"/>
        <w:ind w:left="792" w:hanging="36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bdr w:val="none" w:sz="0" w:space="0" w:color="auto" w:frame="1"/>
        </w:rPr>
        <w:t>F.</w:t>
      </w:r>
      <w:r>
        <w:rPr>
          <w:color w:val="000000"/>
          <w:sz w:val="14"/>
          <w:szCs w:val="14"/>
          <w:bdr w:val="none" w:sz="0" w:space="0" w:color="auto" w:frame="1"/>
        </w:rPr>
        <w:t>    </w:t>
      </w:r>
      <w:r>
        <w:rPr>
          <w:rFonts w:ascii="Arial" w:hAnsi="Arial" w:cs="Arial"/>
          <w:color w:val="000000"/>
          <w:bdr w:val="none" w:sz="0" w:space="0" w:color="auto" w:frame="1"/>
        </w:rPr>
        <w:t>Must be detailed</w:t>
      </w:r>
      <w:proofErr w:type="gramEnd"/>
      <w:r>
        <w:rPr>
          <w:rFonts w:ascii="Arial" w:hAnsi="Arial" w:cs="Arial"/>
          <w:color w:val="000000"/>
          <w:bdr w:val="none" w:sz="0" w:space="0" w:color="auto" w:frame="1"/>
        </w:rPr>
        <w:t xml:space="preserve"> oriented and able to multi-task.</w:t>
      </w:r>
    </w:p>
    <w:p w:rsidR="00E00597" w:rsidRDefault="00E00597" w:rsidP="00E00597">
      <w:pPr>
        <w:pStyle w:val="xmsolistparagraph"/>
        <w:shd w:val="clear" w:color="auto" w:fill="FFFFFF"/>
        <w:spacing w:before="0" w:beforeAutospacing="0" w:after="0" w:afterAutospacing="0" w:line="233" w:lineRule="atLeast"/>
        <w:ind w:left="792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bdr w:val="none" w:sz="0" w:space="0" w:color="auto" w:frame="1"/>
        </w:rPr>
        <w:t>G.</w:t>
      </w:r>
      <w:r>
        <w:rPr>
          <w:color w:val="000000"/>
          <w:sz w:val="14"/>
          <w:szCs w:val="14"/>
          <w:bdr w:val="none" w:sz="0" w:space="0" w:color="auto" w:frame="1"/>
        </w:rPr>
        <w:t>   </w:t>
      </w:r>
      <w:r>
        <w:rPr>
          <w:rFonts w:ascii="Arial" w:hAnsi="Arial" w:cs="Arial"/>
          <w:color w:val="000000"/>
          <w:bdr w:val="none" w:sz="0" w:space="0" w:color="auto" w:frame="1"/>
        </w:rPr>
        <w:t>Excellent oral and written communication skills.</w:t>
      </w:r>
    </w:p>
    <w:p w:rsidR="00E00597" w:rsidRDefault="00E00597" w:rsidP="00E00597">
      <w:pPr>
        <w:pStyle w:val="xmsolistparagraph"/>
        <w:shd w:val="clear" w:color="auto" w:fill="FFFFFF"/>
        <w:spacing w:before="0" w:beforeAutospacing="0" w:after="0" w:afterAutospacing="0" w:line="233" w:lineRule="atLeast"/>
        <w:ind w:left="792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bdr w:val="none" w:sz="0" w:space="0" w:color="auto" w:frame="1"/>
        </w:rPr>
        <w:t>H.</w:t>
      </w:r>
      <w:r>
        <w:rPr>
          <w:color w:val="000000"/>
          <w:sz w:val="14"/>
          <w:szCs w:val="14"/>
          <w:bdr w:val="none" w:sz="0" w:space="0" w:color="auto" w:frame="1"/>
        </w:rPr>
        <w:t>    </w:t>
      </w:r>
      <w:r>
        <w:rPr>
          <w:rFonts w:ascii="Arial" w:hAnsi="Arial" w:cs="Arial"/>
          <w:color w:val="000000"/>
          <w:bdr w:val="none" w:sz="0" w:space="0" w:color="auto" w:frame="1"/>
        </w:rPr>
        <w:t>Must be self-motived individual.</w:t>
      </w:r>
    </w:p>
    <w:p w:rsidR="00E00597" w:rsidRDefault="00E00597" w:rsidP="00E00597">
      <w:pPr>
        <w:pStyle w:val="xmsolistparagraph"/>
        <w:shd w:val="clear" w:color="auto" w:fill="FFFFFF"/>
        <w:spacing w:before="0" w:beforeAutospacing="0" w:after="0" w:afterAutospacing="0" w:line="233" w:lineRule="atLeast"/>
        <w:ind w:left="792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bdr w:val="none" w:sz="0" w:space="0" w:color="auto" w:frame="1"/>
        </w:rPr>
        <w:t>I.</w:t>
      </w:r>
      <w:r>
        <w:rPr>
          <w:color w:val="000000"/>
          <w:sz w:val="14"/>
          <w:szCs w:val="14"/>
          <w:bdr w:val="none" w:sz="0" w:space="0" w:color="auto" w:frame="1"/>
        </w:rPr>
        <w:t>       </w:t>
      </w:r>
      <w:r>
        <w:rPr>
          <w:rFonts w:ascii="Arial" w:hAnsi="Arial" w:cs="Arial"/>
          <w:color w:val="000000"/>
          <w:bdr w:val="none" w:sz="0" w:space="0" w:color="auto" w:frame="1"/>
        </w:rPr>
        <w:t>Strong inter-personal skills. </w:t>
      </w:r>
    </w:p>
    <w:p w:rsidR="00E00597" w:rsidRDefault="00E00597" w:rsidP="00E00597">
      <w:pPr>
        <w:pStyle w:val="xmsolistparagraph"/>
        <w:shd w:val="clear" w:color="auto" w:fill="FFFFFF"/>
        <w:spacing w:before="0" w:beforeAutospacing="0" w:after="0" w:afterAutospacing="0" w:line="233" w:lineRule="atLeast"/>
        <w:ind w:left="792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bdr w:val="none" w:sz="0" w:space="0" w:color="auto" w:frame="1"/>
        </w:rPr>
        <w:t>J.</w:t>
      </w:r>
      <w:r>
        <w:rPr>
          <w:color w:val="000000"/>
          <w:sz w:val="14"/>
          <w:szCs w:val="14"/>
          <w:bdr w:val="none" w:sz="0" w:space="0" w:color="auto" w:frame="1"/>
        </w:rPr>
        <w:t>     </w:t>
      </w:r>
      <w:r>
        <w:rPr>
          <w:rFonts w:ascii="Arial" w:hAnsi="Arial" w:cs="Arial"/>
          <w:color w:val="000000"/>
          <w:bdr w:val="none" w:sz="0" w:space="0" w:color="auto" w:frame="1"/>
        </w:rPr>
        <w:t>Able to work independently with minimal guidance and as part of a team.</w:t>
      </w:r>
    </w:p>
    <w:p w:rsidR="00AD3C5D" w:rsidRDefault="00AD3C5D"/>
    <w:sectPr w:rsidR="00AD3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97"/>
    <w:rsid w:val="00AD3C5D"/>
    <w:rsid w:val="00E0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46D019-C13B-417C-AA26-5A63BF6B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005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E005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7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AD1449A2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Schneider</dc:creator>
  <cp:keywords/>
  <dc:description/>
  <cp:lastModifiedBy>Allen Schneider</cp:lastModifiedBy>
  <cp:revision>1</cp:revision>
  <dcterms:created xsi:type="dcterms:W3CDTF">2019-07-31T16:05:00Z</dcterms:created>
  <dcterms:modified xsi:type="dcterms:W3CDTF">2019-07-31T16:05:00Z</dcterms:modified>
</cp:coreProperties>
</file>